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7F6" w:rsidRDefault="007D28B3" w:rsidP="001D27F6">
      <w:pPr>
        <w:snapToGrid w:val="0"/>
        <w:ind w:firstLineChars="200" w:firstLine="560"/>
        <w:jc w:val="center"/>
        <w:rPr>
          <w:rFonts w:ascii="ｺﾞｼｯｸ" w:eastAsia="ｺﾞｼｯｸ"/>
          <w:sz w:val="28"/>
          <w:szCs w:val="28"/>
        </w:rPr>
      </w:pPr>
      <w:r w:rsidRPr="00C12DE4">
        <w:rPr>
          <w:rFonts w:ascii="ｺﾞｼｯｸ" w:eastAsia="ｺﾞｼｯｸ" w:hint="eastAsia"/>
          <w:sz w:val="28"/>
          <w:szCs w:val="28"/>
        </w:rPr>
        <w:t>「</w:t>
      </w:r>
      <w:r w:rsidR="001D27F6">
        <w:rPr>
          <w:rFonts w:ascii="ｺﾞｼｯｸ" w:eastAsia="ｺﾞｼｯｸ" w:hint="eastAsia"/>
          <w:sz w:val="28"/>
          <w:szCs w:val="28"/>
        </w:rPr>
        <w:t>サマー</w:t>
      </w:r>
      <w:r w:rsidR="001A5D21" w:rsidRPr="00C12DE4">
        <w:rPr>
          <w:rFonts w:ascii="ｺﾞｼｯｸ" w:eastAsia="ｺﾞｼｯｸ" w:hint="eastAsia"/>
          <w:sz w:val="28"/>
          <w:szCs w:val="28"/>
        </w:rPr>
        <w:t>ジャンボ宝くじ</w:t>
      </w:r>
      <w:r w:rsidRPr="00C12DE4">
        <w:rPr>
          <w:rFonts w:ascii="ｺﾞｼｯｸ" w:eastAsia="ｺﾞｼｯｸ" w:hint="eastAsia"/>
          <w:sz w:val="28"/>
          <w:szCs w:val="28"/>
        </w:rPr>
        <w:t>」</w:t>
      </w:r>
      <w:r w:rsidR="001A5D21" w:rsidRPr="00C12DE4">
        <w:rPr>
          <w:rFonts w:ascii="ｺﾞｼｯｸ" w:eastAsia="ｺﾞｼｯｸ" w:hint="eastAsia"/>
          <w:sz w:val="28"/>
          <w:szCs w:val="28"/>
        </w:rPr>
        <w:t>および</w:t>
      </w:r>
      <w:r w:rsidR="00C12DE4">
        <w:rPr>
          <w:rFonts w:ascii="ｺﾞｼｯｸ" w:eastAsia="ｺﾞｼｯｸ" w:hint="eastAsia"/>
          <w:sz w:val="28"/>
          <w:szCs w:val="28"/>
        </w:rPr>
        <w:t>「</w:t>
      </w:r>
      <w:r w:rsidR="001D27F6">
        <w:rPr>
          <w:rFonts w:ascii="ｺﾞｼｯｸ" w:eastAsia="ｺﾞｼｯｸ" w:hint="eastAsia"/>
          <w:sz w:val="28"/>
          <w:szCs w:val="28"/>
        </w:rPr>
        <w:t>サマー</w:t>
      </w:r>
      <w:r w:rsidR="001A5D21" w:rsidRPr="00C12DE4">
        <w:rPr>
          <w:rFonts w:ascii="ｺﾞｼｯｸ" w:eastAsia="ｺﾞｼｯｸ" w:hint="eastAsia"/>
          <w:sz w:val="28"/>
          <w:szCs w:val="28"/>
        </w:rPr>
        <w:t>ジャンボミニ</w:t>
      </w:r>
      <w:r w:rsidRPr="00C12DE4">
        <w:rPr>
          <w:rFonts w:ascii="ｺﾞｼｯｸ" w:eastAsia="ｺﾞｼｯｸ" w:hint="eastAsia"/>
          <w:sz w:val="28"/>
          <w:szCs w:val="28"/>
        </w:rPr>
        <w:t>」の</w:t>
      </w:r>
    </w:p>
    <w:p w:rsidR="00130182" w:rsidRPr="00C12DE4" w:rsidRDefault="007D28B3" w:rsidP="001D27F6">
      <w:pPr>
        <w:snapToGrid w:val="0"/>
        <w:ind w:firstLineChars="200" w:firstLine="560"/>
        <w:jc w:val="center"/>
        <w:rPr>
          <w:rFonts w:ascii="ｺﾞｼｯｸ" w:eastAsia="ｺﾞｼｯｸ"/>
          <w:sz w:val="28"/>
          <w:szCs w:val="28"/>
        </w:rPr>
      </w:pPr>
      <w:r w:rsidRPr="00C12DE4">
        <w:rPr>
          <w:rFonts w:ascii="ｺﾞｼｯｸ" w:eastAsia="ｺﾞｼｯｸ" w:hint="eastAsia"/>
          <w:sz w:val="28"/>
          <w:szCs w:val="28"/>
        </w:rPr>
        <w:t>街頭広報について</w:t>
      </w:r>
    </w:p>
    <w:p w:rsidR="007D28B3" w:rsidRDefault="007D28B3">
      <w:pPr>
        <w:rPr>
          <w:sz w:val="22"/>
        </w:rPr>
      </w:pPr>
    </w:p>
    <w:p w:rsidR="002E02E5" w:rsidRPr="00FC57F8" w:rsidRDefault="002E02E5">
      <w:pPr>
        <w:rPr>
          <w:sz w:val="22"/>
        </w:rPr>
      </w:pPr>
    </w:p>
    <w:p w:rsidR="007D28B3" w:rsidRPr="00FC57F8" w:rsidRDefault="007D28B3">
      <w:pPr>
        <w:rPr>
          <w:rFonts w:asciiTheme="majorEastAsia" w:eastAsiaTheme="majorEastAsia" w:hAnsiTheme="majorEastAsia"/>
          <w:sz w:val="22"/>
        </w:rPr>
      </w:pPr>
    </w:p>
    <w:p w:rsidR="007D28B3" w:rsidRPr="00FC57F8" w:rsidRDefault="006C276D" w:rsidP="0074706A">
      <w:pPr>
        <w:ind w:left="220" w:hangingChars="100" w:hanging="220"/>
        <w:rPr>
          <w:sz w:val="22"/>
        </w:rPr>
      </w:pPr>
      <w:r w:rsidRPr="00FC57F8">
        <w:rPr>
          <w:rFonts w:hint="eastAsia"/>
          <w:sz w:val="22"/>
        </w:rPr>
        <w:t xml:space="preserve">　　</w:t>
      </w:r>
      <w:r w:rsidR="001D27F6">
        <w:rPr>
          <w:rFonts w:hint="eastAsia"/>
          <w:sz w:val="22"/>
        </w:rPr>
        <w:t>７月２日（火）から全国で発売されている「サマージャンボ宝くじ」と「サマージャンボミニ」</w:t>
      </w:r>
      <w:r w:rsidR="0074706A">
        <w:rPr>
          <w:rFonts w:hint="eastAsia"/>
          <w:sz w:val="22"/>
        </w:rPr>
        <w:t>（詳細は別紙２</w:t>
      </w:r>
      <w:r w:rsidR="00127518">
        <w:rPr>
          <w:rFonts w:hint="eastAsia"/>
          <w:sz w:val="22"/>
        </w:rPr>
        <w:t>をご覧ください。</w:t>
      </w:r>
      <w:r w:rsidR="0074706A">
        <w:rPr>
          <w:rFonts w:hint="eastAsia"/>
          <w:sz w:val="22"/>
        </w:rPr>
        <w:t>）は、収益金の一部が</w:t>
      </w:r>
      <w:r w:rsidR="001D27F6">
        <w:rPr>
          <w:rFonts w:hint="eastAsia"/>
          <w:sz w:val="22"/>
        </w:rPr>
        <w:t>市町村の振興のために役立てら</w:t>
      </w:r>
      <w:r w:rsidR="0074706A">
        <w:rPr>
          <w:rFonts w:hint="eastAsia"/>
          <w:sz w:val="22"/>
        </w:rPr>
        <w:t>れ</w:t>
      </w:r>
      <w:r w:rsidR="00127518">
        <w:rPr>
          <w:rFonts w:hint="eastAsia"/>
          <w:sz w:val="22"/>
        </w:rPr>
        <w:t>ます。そこで、宝くじの幸運の女神の来県にあわせ</w:t>
      </w:r>
      <w:r w:rsidR="00127518" w:rsidRPr="00127518">
        <w:rPr>
          <w:rFonts w:hint="eastAsia"/>
          <w:sz w:val="22"/>
        </w:rPr>
        <w:t>、</w:t>
      </w:r>
      <w:r w:rsidR="0074706A">
        <w:rPr>
          <w:rFonts w:hint="eastAsia"/>
          <w:sz w:val="22"/>
        </w:rPr>
        <w:t>福井</w:t>
      </w:r>
      <w:r w:rsidR="00127518">
        <w:rPr>
          <w:rFonts w:hint="eastAsia"/>
          <w:sz w:val="22"/>
        </w:rPr>
        <w:t>市</w:t>
      </w:r>
      <w:r w:rsidR="0074706A">
        <w:rPr>
          <w:rFonts w:hint="eastAsia"/>
          <w:sz w:val="22"/>
        </w:rPr>
        <w:t>と合同で、以下のとおり販売促進のためのＰＲを実施します。</w:t>
      </w:r>
    </w:p>
    <w:p w:rsidR="007D28B3" w:rsidRDefault="007D28B3">
      <w:pPr>
        <w:rPr>
          <w:rFonts w:asciiTheme="majorEastAsia" w:eastAsiaTheme="majorEastAsia" w:hAnsiTheme="majorEastAsia"/>
          <w:sz w:val="22"/>
        </w:rPr>
      </w:pPr>
    </w:p>
    <w:p w:rsidR="002E02E5" w:rsidRPr="0074706A" w:rsidRDefault="002E02E5">
      <w:pPr>
        <w:rPr>
          <w:rFonts w:asciiTheme="majorEastAsia" w:eastAsiaTheme="majorEastAsia" w:hAnsiTheme="majorEastAsia"/>
          <w:sz w:val="22"/>
        </w:rPr>
      </w:pPr>
    </w:p>
    <w:p w:rsidR="007D28B3" w:rsidRPr="00FC57F8" w:rsidRDefault="0074706A">
      <w:pPr>
        <w:rPr>
          <w:sz w:val="22"/>
        </w:rPr>
      </w:pPr>
      <w:r>
        <w:rPr>
          <w:rFonts w:hint="eastAsia"/>
          <w:sz w:val="22"/>
        </w:rPr>
        <w:t xml:space="preserve">　（１）実施日時　　令和元年７月１２日（金）午前７時３０</w:t>
      </w:r>
      <w:r w:rsidR="007D28B3" w:rsidRPr="00FC57F8">
        <w:rPr>
          <w:rFonts w:hint="eastAsia"/>
          <w:sz w:val="22"/>
        </w:rPr>
        <w:t>分～</w:t>
      </w:r>
      <w:r w:rsidR="00127518">
        <w:rPr>
          <w:rFonts w:hint="eastAsia"/>
          <w:sz w:val="22"/>
        </w:rPr>
        <w:t>８時０</w:t>
      </w:r>
      <w:r>
        <w:rPr>
          <w:rFonts w:hint="eastAsia"/>
          <w:sz w:val="22"/>
        </w:rPr>
        <w:t>０</w:t>
      </w:r>
      <w:r w:rsidR="007D28B3" w:rsidRPr="00FC57F8">
        <w:rPr>
          <w:rFonts w:hint="eastAsia"/>
          <w:sz w:val="22"/>
        </w:rPr>
        <w:t>分</w:t>
      </w:r>
    </w:p>
    <w:p w:rsidR="00AC61FB" w:rsidRPr="0074706A" w:rsidRDefault="00AC61FB">
      <w:pPr>
        <w:rPr>
          <w:sz w:val="22"/>
        </w:rPr>
      </w:pPr>
    </w:p>
    <w:p w:rsidR="007D28B3" w:rsidRPr="00FC57F8" w:rsidRDefault="006C276D" w:rsidP="00FC57F8">
      <w:pPr>
        <w:ind w:firstLineChars="100" w:firstLine="220"/>
        <w:rPr>
          <w:sz w:val="22"/>
        </w:rPr>
      </w:pPr>
      <w:r w:rsidRPr="00FC57F8">
        <w:rPr>
          <w:rFonts w:hint="eastAsia"/>
          <w:sz w:val="22"/>
        </w:rPr>
        <w:t>（２）</w:t>
      </w:r>
      <w:r w:rsidR="00127518">
        <w:rPr>
          <w:rFonts w:hint="eastAsia"/>
          <w:sz w:val="22"/>
        </w:rPr>
        <w:t xml:space="preserve">実施場所　　</w:t>
      </w:r>
      <w:r w:rsidR="002E02E5">
        <w:rPr>
          <w:rFonts w:hint="eastAsia"/>
          <w:sz w:val="22"/>
        </w:rPr>
        <w:t>ＪＲ</w:t>
      </w:r>
      <w:r w:rsidR="00127518">
        <w:rPr>
          <w:rFonts w:hint="eastAsia"/>
          <w:sz w:val="22"/>
        </w:rPr>
        <w:t>福井駅前</w:t>
      </w:r>
      <w:r w:rsidR="002E02E5">
        <w:rPr>
          <w:rFonts w:hint="eastAsia"/>
          <w:sz w:val="22"/>
        </w:rPr>
        <w:t>西口広場</w:t>
      </w:r>
    </w:p>
    <w:p w:rsidR="00AC61FB" w:rsidRPr="00FC57F8" w:rsidRDefault="00AC61FB" w:rsidP="00FC57F8">
      <w:pPr>
        <w:ind w:firstLineChars="100" w:firstLine="220"/>
        <w:rPr>
          <w:sz w:val="22"/>
        </w:rPr>
      </w:pPr>
    </w:p>
    <w:p w:rsidR="009D1C67" w:rsidRPr="00FC57F8" w:rsidRDefault="00127518" w:rsidP="00127518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（３）</w:t>
      </w:r>
      <w:r w:rsidR="009D1C67" w:rsidRPr="002E02E5">
        <w:rPr>
          <w:rFonts w:hint="eastAsia"/>
          <w:spacing w:val="45"/>
          <w:kern w:val="0"/>
          <w:sz w:val="22"/>
          <w:fitText w:val="840" w:id="1169920256"/>
        </w:rPr>
        <w:t>配布</w:t>
      </w:r>
      <w:r w:rsidR="009D1C67" w:rsidRPr="002E02E5">
        <w:rPr>
          <w:rFonts w:hint="eastAsia"/>
          <w:kern w:val="0"/>
          <w:sz w:val="22"/>
          <w:fitText w:val="840" w:id="1169920256"/>
        </w:rPr>
        <w:t>物</w:t>
      </w:r>
      <w:r w:rsidR="009D1C67" w:rsidRPr="00FC57F8">
        <w:rPr>
          <w:rFonts w:hint="eastAsia"/>
          <w:sz w:val="22"/>
        </w:rPr>
        <w:t xml:space="preserve">　</w:t>
      </w:r>
      <w:r w:rsidR="00AC61FB" w:rsidRPr="00FC57F8">
        <w:rPr>
          <w:rFonts w:hint="eastAsia"/>
          <w:sz w:val="22"/>
        </w:rPr>
        <w:t xml:space="preserve">　</w:t>
      </w:r>
      <w:r w:rsidR="009D1C67" w:rsidRPr="00FC57F8">
        <w:rPr>
          <w:rFonts w:hint="eastAsia"/>
          <w:sz w:val="22"/>
        </w:rPr>
        <w:t>ポケットティッシュ</w:t>
      </w:r>
      <w:r>
        <w:rPr>
          <w:rFonts w:hint="eastAsia"/>
          <w:sz w:val="22"/>
        </w:rPr>
        <w:t>およびチラシ</w:t>
      </w:r>
      <w:r w:rsidR="009D1C67" w:rsidRPr="00FC57F8">
        <w:rPr>
          <w:rFonts w:hint="eastAsia"/>
          <w:sz w:val="22"/>
        </w:rPr>
        <w:t>の配布</w:t>
      </w:r>
    </w:p>
    <w:p w:rsidR="00127518" w:rsidRDefault="00127518" w:rsidP="00127518">
      <w:pPr>
        <w:rPr>
          <w:sz w:val="22"/>
        </w:rPr>
      </w:pPr>
    </w:p>
    <w:p w:rsidR="00AC61FB" w:rsidRPr="00FC57F8" w:rsidRDefault="00127518" w:rsidP="002E02E5">
      <w:pPr>
        <w:ind w:leftChars="100" w:left="2190" w:hangingChars="900" w:hanging="1980"/>
        <w:rPr>
          <w:sz w:val="22"/>
        </w:rPr>
      </w:pPr>
      <w:r>
        <w:rPr>
          <w:rFonts w:hint="eastAsia"/>
          <w:sz w:val="22"/>
        </w:rPr>
        <w:t>（４）</w:t>
      </w:r>
      <w:r w:rsidR="002E02E5">
        <w:rPr>
          <w:rFonts w:hint="eastAsia"/>
          <w:kern w:val="0"/>
          <w:sz w:val="22"/>
        </w:rPr>
        <w:t>そ</w:t>
      </w:r>
      <w:r w:rsidR="002E02E5">
        <w:rPr>
          <w:rFonts w:hint="eastAsia"/>
          <w:kern w:val="0"/>
          <w:sz w:val="22"/>
        </w:rPr>
        <w:t xml:space="preserve"> </w:t>
      </w:r>
      <w:r w:rsidR="002E02E5">
        <w:rPr>
          <w:rFonts w:hint="eastAsia"/>
          <w:kern w:val="0"/>
          <w:sz w:val="22"/>
        </w:rPr>
        <w:t>の</w:t>
      </w:r>
      <w:r w:rsidR="002E02E5">
        <w:rPr>
          <w:rFonts w:hint="eastAsia"/>
          <w:kern w:val="0"/>
          <w:sz w:val="22"/>
        </w:rPr>
        <w:t xml:space="preserve"> </w:t>
      </w:r>
      <w:r w:rsidR="002E02E5">
        <w:rPr>
          <w:rFonts w:hint="eastAsia"/>
          <w:kern w:val="0"/>
          <w:sz w:val="22"/>
        </w:rPr>
        <w:t>他</w:t>
      </w:r>
      <w:r w:rsidR="009D1C67" w:rsidRPr="00FC57F8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</w:t>
      </w:r>
      <w:r w:rsidR="002E02E5">
        <w:rPr>
          <w:rFonts w:hint="eastAsia"/>
          <w:sz w:val="22"/>
        </w:rPr>
        <w:t xml:space="preserve"> </w:t>
      </w:r>
      <w:r w:rsidR="002E02E5">
        <w:rPr>
          <w:rFonts w:hint="eastAsia"/>
          <w:sz w:val="22"/>
        </w:rPr>
        <w:t>当日は、県職員、市職員、受託銀行であるみずほ銀行行員の他、</w:t>
      </w:r>
      <w:r w:rsidR="00EB5778">
        <w:rPr>
          <w:rFonts w:hint="eastAsia"/>
          <w:sz w:val="22"/>
        </w:rPr>
        <w:t>宝くじ「</w:t>
      </w:r>
      <w:r>
        <w:rPr>
          <w:rFonts w:hint="eastAsia"/>
          <w:sz w:val="22"/>
        </w:rPr>
        <w:t>幸運の</w:t>
      </w:r>
      <w:r w:rsidR="002E02E5">
        <w:rPr>
          <w:rFonts w:hint="eastAsia"/>
          <w:sz w:val="22"/>
        </w:rPr>
        <w:t>女神</w:t>
      </w:r>
      <w:r w:rsidR="00EB5778">
        <w:rPr>
          <w:rFonts w:hint="eastAsia"/>
          <w:sz w:val="22"/>
        </w:rPr>
        <w:t>」</w:t>
      </w:r>
      <w:bookmarkStart w:id="0" w:name="_GoBack"/>
      <w:bookmarkEnd w:id="0"/>
      <w:r w:rsidR="002E02E5">
        <w:rPr>
          <w:rFonts w:hint="eastAsia"/>
          <w:sz w:val="22"/>
        </w:rPr>
        <w:t>、</w:t>
      </w:r>
      <w:r w:rsidR="00003E77">
        <w:rPr>
          <w:rFonts w:hint="eastAsia"/>
          <w:sz w:val="22"/>
        </w:rPr>
        <w:t>福井県恐竜ブランドキャラクター「Ｊｕｒａｔｉｃ</w:t>
      </w:r>
      <w:r w:rsidR="009D1C67" w:rsidRPr="00FC57F8">
        <w:rPr>
          <w:rFonts w:hint="eastAsia"/>
          <w:sz w:val="22"/>
        </w:rPr>
        <w:t>」</w:t>
      </w:r>
      <w:r>
        <w:rPr>
          <w:rFonts w:hint="eastAsia"/>
          <w:sz w:val="22"/>
        </w:rPr>
        <w:t>、福井市のキャラクター「朝倉ゆめまる」</w:t>
      </w:r>
      <w:r w:rsidR="00AC61FB" w:rsidRPr="00FC57F8">
        <w:rPr>
          <w:rFonts w:hint="eastAsia"/>
          <w:sz w:val="22"/>
        </w:rPr>
        <w:t>も街</w:t>
      </w:r>
      <w:r w:rsidR="002E02E5">
        <w:rPr>
          <w:rFonts w:hint="eastAsia"/>
          <w:sz w:val="22"/>
        </w:rPr>
        <w:t>頭広報に参加します</w:t>
      </w:r>
      <w:r w:rsidR="00AC61FB" w:rsidRPr="00FC57F8">
        <w:rPr>
          <w:rFonts w:hint="eastAsia"/>
          <w:sz w:val="22"/>
        </w:rPr>
        <w:t>。</w:t>
      </w:r>
    </w:p>
    <w:p w:rsidR="009D1C67" w:rsidRDefault="009D1C67" w:rsidP="00D932B3"/>
    <w:p w:rsidR="00D932B3" w:rsidRDefault="00D932B3" w:rsidP="00D932B3"/>
    <w:p w:rsidR="00D932B3" w:rsidRDefault="00D932B3" w:rsidP="00D932B3"/>
    <w:p w:rsidR="00D932B3" w:rsidRDefault="00D932B3" w:rsidP="00D932B3"/>
    <w:p w:rsidR="00D932B3" w:rsidRDefault="00D932B3" w:rsidP="00D932B3"/>
    <w:p w:rsidR="00D932B3" w:rsidRDefault="00D932B3" w:rsidP="00D932B3"/>
    <w:p w:rsidR="00D932B3" w:rsidRDefault="00D932B3" w:rsidP="00D932B3"/>
    <w:p w:rsidR="00D932B3" w:rsidRDefault="00D932B3" w:rsidP="00D932B3"/>
    <w:p w:rsidR="00D932B3" w:rsidRDefault="00D932B3" w:rsidP="00D932B3"/>
    <w:sectPr w:rsidR="00D932B3" w:rsidSect="006C276D">
      <w:headerReference w:type="default" r:id="rId8"/>
      <w:pgSz w:w="11906" w:h="16838"/>
      <w:pgMar w:top="1985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104" w:rsidRDefault="00687104" w:rsidP="0008257A">
      <w:r>
        <w:separator/>
      </w:r>
    </w:p>
  </w:endnote>
  <w:endnote w:type="continuationSeparator" w:id="0">
    <w:p w:rsidR="00687104" w:rsidRDefault="00687104" w:rsidP="00082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104" w:rsidRDefault="00687104" w:rsidP="0008257A">
      <w:r>
        <w:separator/>
      </w:r>
    </w:p>
  </w:footnote>
  <w:footnote w:type="continuationSeparator" w:id="0">
    <w:p w:rsidR="00687104" w:rsidRDefault="00687104" w:rsidP="000825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57A" w:rsidRDefault="0008257A" w:rsidP="0008257A">
    <w:pPr>
      <w:pStyle w:val="a5"/>
      <w:jc w:val="right"/>
    </w:pPr>
    <w:r>
      <w:rPr>
        <w:rFonts w:hint="eastAsia"/>
      </w:rPr>
      <w:t>【別紙１】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16980"/>
    <w:multiLevelType w:val="hybridMultilevel"/>
    <w:tmpl w:val="02A260A2"/>
    <w:lvl w:ilvl="0" w:tplc="5F94388E">
      <w:start w:val="1"/>
      <w:numFmt w:val="decimalEnclosedCircle"/>
      <w:lvlText w:val="%1"/>
      <w:lvlJc w:val="left"/>
      <w:pPr>
        <w:ind w:left="840" w:hanging="630"/>
      </w:pPr>
      <w:rPr>
        <w:rFonts w:hint="default"/>
      </w:rPr>
    </w:lvl>
    <w:lvl w:ilvl="1" w:tplc="9FCCC882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1F6A4F11"/>
    <w:multiLevelType w:val="hybridMultilevel"/>
    <w:tmpl w:val="418025B4"/>
    <w:lvl w:ilvl="0" w:tplc="4BFEAA72">
      <w:start w:val="2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>
    <w:nsid w:val="315132FE"/>
    <w:multiLevelType w:val="hybridMultilevel"/>
    <w:tmpl w:val="005ACC94"/>
    <w:lvl w:ilvl="0" w:tplc="506EEE06">
      <w:start w:val="1"/>
      <w:numFmt w:val="none"/>
      <w:lvlText w:val="%1」"/>
      <w:lvlJc w:val="left"/>
      <w:pPr>
        <w:ind w:left="27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50" w:hanging="420"/>
      </w:pPr>
    </w:lvl>
    <w:lvl w:ilvl="2" w:tplc="04090011" w:tentative="1">
      <w:start w:val="1"/>
      <w:numFmt w:val="decimalEnclosedCircle"/>
      <w:lvlText w:val="%3"/>
      <w:lvlJc w:val="left"/>
      <w:pPr>
        <w:ind w:left="3570" w:hanging="420"/>
      </w:pPr>
    </w:lvl>
    <w:lvl w:ilvl="3" w:tplc="0409000F" w:tentative="1">
      <w:start w:val="1"/>
      <w:numFmt w:val="decimal"/>
      <w:lvlText w:val="%4."/>
      <w:lvlJc w:val="left"/>
      <w:pPr>
        <w:ind w:left="3990" w:hanging="420"/>
      </w:pPr>
    </w:lvl>
    <w:lvl w:ilvl="4" w:tplc="04090017" w:tentative="1">
      <w:start w:val="1"/>
      <w:numFmt w:val="aiueoFullWidth"/>
      <w:lvlText w:val="(%5)"/>
      <w:lvlJc w:val="left"/>
      <w:pPr>
        <w:ind w:left="4410" w:hanging="420"/>
      </w:pPr>
    </w:lvl>
    <w:lvl w:ilvl="5" w:tplc="04090011" w:tentative="1">
      <w:start w:val="1"/>
      <w:numFmt w:val="decimalEnclosedCircle"/>
      <w:lvlText w:val="%6"/>
      <w:lvlJc w:val="left"/>
      <w:pPr>
        <w:ind w:left="4830" w:hanging="420"/>
      </w:pPr>
    </w:lvl>
    <w:lvl w:ilvl="6" w:tplc="0409000F" w:tentative="1">
      <w:start w:val="1"/>
      <w:numFmt w:val="decimal"/>
      <w:lvlText w:val="%7."/>
      <w:lvlJc w:val="left"/>
      <w:pPr>
        <w:ind w:left="5250" w:hanging="420"/>
      </w:pPr>
    </w:lvl>
    <w:lvl w:ilvl="7" w:tplc="04090017" w:tentative="1">
      <w:start w:val="1"/>
      <w:numFmt w:val="aiueoFullWidth"/>
      <w:lvlText w:val="(%8)"/>
      <w:lvlJc w:val="left"/>
      <w:pPr>
        <w:ind w:left="5670" w:hanging="420"/>
      </w:pPr>
    </w:lvl>
    <w:lvl w:ilvl="8" w:tplc="04090011" w:tentative="1">
      <w:start w:val="1"/>
      <w:numFmt w:val="decimalEnclosedCircle"/>
      <w:lvlText w:val="%9"/>
      <w:lvlJc w:val="left"/>
      <w:pPr>
        <w:ind w:left="6090" w:hanging="420"/>
      </w:pPr>
    </w:lvl>
  </w:abstractNum>
  <w:abstractNum w:abstractNumId="3">
    <w:nsid w:val="5EFD5553"/>
    <w:multiLevelType w:val="hybridMultilevel"/>
    <w:tmpl w:val="4FBA1C10"/>
    <w:lvl w:ilvl="0" w:tplc="4D54F352">
      <w:start w:val="1"/>
      <w:numFmt w:val="decimalFullWidth"/>
      <w:lvlText w:val="%1，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EED1707"/>
    <w:multiLevelType w:val="hybridMultilevel"/>
    <w:tmpl w:val="7BEA39F0"/>
    <w:lvl w:ilvl="0" w:tplc="20EA34D6">
      <w:start w:val="1"/>
      <w:numFmt w:val="decimalFullWidth"/>
      <w:lvlText w:val="%1，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D21"/>
    <w:rsid w:val="00003E77"/>
    <w:rsid w:val="0008257A"/>
    <w:rsid w:val="00127518"/>
    <w:rsid w:val="00130182"/>
    <w:rsid w:val="001A5D21"/>
    <w:rsid w:val="001D27F6"/>
    <w:rsid w:val="002E02E5"/>
    <w:rsid w:val="00687104"/>
    <w:rsid w:val="006C276D"/>
    <w:rsid w:val="0074706A"/>
    <w:rsid w:val="007879C5"/>
    <w:rsid w:val="007D28B3"/>
    <w:rsid w:val="008277FA"/>
    <w:rsid w:val="009D1C67"/>
    <w:rsid w:val="00A453D9"/>
    <w:rsid w:val="00A675CB"/>
    <w:rsid w:val="00AC61FB"/>
    <w:rsid w:val="00B5619E"/>
    <w:rsid w:val="00C12DE4"/>
    <w:rsid w:val="00D34EAC"/>
    <w:rsid w:val="00D455DF"/>
    <w:rsid w:val="00D646C2"/>
    <w:rsid w:val="00D932B3"/>
    <w:rsid w:val="00E83857"/>
    <w:rsid w:val="00EB5778"/>
    <w:rsid w:val="00FC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C67"/>
    <w:pPr>
      <w:ind w:leftChars="400" w:left="840"/>
    </w:pPr>
  </w:style>
  <w:style w:type="table" w:styleId="a4">
    <w:name w:val="Table Grid"/>
    <w:basedOn w:val="a1"/>
    <w:uiPriority w:val="59"/>
    <w:rsid w:val="00787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0825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08257A"/>
  </w:style>
  <w:style w:type="paragraph" w:styleId="a7">
    <w:name w:val="footer"/>
    <w:basedOn w:val="a"/>
    <w:link w:val="a8"/>
    <w:uiPriority w:val="99"/>
    <w:semiHidden/>
    <w:unhideWhenUsed/>
    <w:rsid w:val="000825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0825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C67"/>
    <w:pPr>
      <w:ind w:leftChars="400" w:left="840"/>
    </w:pPr>
  </w:style>
  <w:style w:type="table" w:styleId="a4">
    <w:name w:val="Table Grid"/>
    <w:basedOn w:val="a1"/>
    <w:uiPriority w:val="59"/>
    <w:rsid w:val="00787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0825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08257A"/>
  </w:style>
  <w:style w:type="paragraph" w:styleId="a7">
    <w:name w:val="footer"/>
    <w:basedOn w:val="a"/>
    <w:link w:val="a8"/>
    <w:uiPriority w:val="99"/>
    <w:semiHidden/>
    <w:unhideWhenUsed/>
    <w:rsid w:val="000825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0825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970662</dc:creator>
  <cp:lastModifiedBy> </cp:lastModifiedBy>
  <cp:revision>6</cp:revision>
  <cp:lastPrinted>2019-07-04T23:41:00Z</cp:lastPrinted>
  <dcterms:created xsi:type="dcterms:W3CDTF">2019-07-03T07:14:00Z</dcterms:created>
  <dcterms:modified xsi:type="dcterms:W3CDTF">2019-07-05T02:49:00Z</dcterms:modified>
</cp:coreProperties>
</file>